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EE00" w14:textId="77777777" w:rsidR="00725BF2" w:rsidRDefault="00725BF2" w:rsidP="00725BF2">
      <w:r>
        <w:rPr>
          <w:b/>
          <w:bCs/>
        </w:rPr>
        <w:t>Request for Funds Form Instructions</w:t>
      </w:r>
    </w:p>
    <w:p w14:paraId="579558D4" w14:textId="77777777" w:rsidR="00725BF2" w:rsidRDefault="00725BF2" w:rsidP="00725BF2">
      <w:r>
        <w:t xml:space="preserve"> </w:t>
      </w:r>
    </w:p>
    <w:p w14:paraId="177DAD56" w14:textId="77777777" w:rsidR="00725BF2" w:rsidRDefault="00725BF2" w:rsidP="00725BF2">
      <w:r>
        <w:t>All requests for reimbursement of authorized purchases require a Request for Funds form (RFF form) completed by the submitting Team Member with original detailed receipt(s) attached.</w:t>
      </w:r>
    </w:p>
    <w:p w14:paraId="4B6F7A6F" w14:textId="77777777" w:rsidR="00725BF2" w:rsidRDefault="00725BF2" w:rsidP="00725BF2">
      <w:r>
        <w:t xml:space="preserve">  </w:t>
      </w:r>
    </w:p>
    <w:p w14:paraId="0EB8C506" w14:textId="4AAA5FE4" w:rsidR="00725BF2" w:rsidRDefault="00725BF2" w:rsidP="00725BF2">
      <w:r>
        <w:t xml:space="preserve">The Request for Funds form and original purchase receipt(s) must be turned in to the Quarterly Coordinator no later than the day after the event. The Quarterly Coordinator checks for accuracy (all original receipts are </w:t>
      </w:r>
      <w:proofErr w:type="gramStart"/>
      <w:r>
        <w:t>attached,</w:t>
      </w:r>
      <w:proofErr w:type="gramEnd"/>
      <w:r>
        <w:t xml:space="preserve"> amounts add up to amount on the RFF) and signs the RFF. </w:t>
      </w:r>
      <w:r w:rsidR="00A03579">
        <w:t xml:space="preserve">  </w:t>
      </w:r>
      <w:r w:rsidR="00A03579" w:rsidRPr="0025646D">
        <w:t>Total of all reimbursements cannot exceed the budget amount as specified by the Advisory Team.   $</w:t>
      </w:r>
      <w:r w:rsidR="00525C3A" w:rsidRPr="0025646D">
        <w:t>7</w:t>
      </w:r>
      <w:r w:rsidR="00A03579" w:rsidRPr="0025646D">
        <w:t>.00 per person for meals and $75.00 for any incidentals.</w:t>
      </w:r>
    </w:p>
    <w:p w14:paraId="616B42B5" w14:textId="77777777" w:rsidR="00725BF2" w:rsidRDefault="00725BF2" w:rsidP="00725BF2"/>
    <w:p w14:paraId="6AEAF730" w14:textId="77777777" w:rsidR="00725BF2" w:rsidRDefault="00725BF2" w:rsidP="00725BF2">
      <w:r>
        <w:t>Two copies of the original RFF and receipt(s) packet are to be made and attached to the original packet. The bundle (original plus 2 copies), is then submitted to the Advisory Team Treasurer (or in her absence, the Advisory Team Chair) for final approval signature and submission to the Church office for payment.</w:t>
      </w:r>
    </w:p>
    <w:p w14:paraId="5319D9AF" w14:textId="77777777" w:rsidR="00725BF2" w:rsidRDefault="00725BF2" w:rsidP="00725BF2"/>
    <w:p w14:paraId="21C0E21F" w14:textId="77777777" w:rsidR="00725BF2" w:rsidRDefault="00725BF2" w:rsidP="00725BF2">
      <w:r>
        <w:t>Reimbursement checks will be sent from the Church office by mail to the address provided on the RFF form within a 3-week period.</w:t>
      </w:r>
    </w:p>
    <w:p w14:paraId="7FAF870A" w14:textId="77777777" w:rsidR="00725BF2" w:rsidRDefault="00725BF2" w:rsidP="00725BF2"/>
    <w:p w14:paraId="0BDC8B4A" w14:textId="77777777" w:rsidR="00725BF2" w:rsidRDefault="00725BF2" w:rsidP="00725BF2">
      <w:r>
        <w:t>Request For Funds forms can be found in the Church mail room rack and in the kitchen. Original forms are green in color.</w:t>
      </w:r>
    </w:p>
    <w:p w14:paraId="7911921D" w14:textId="77777777" w:rsidR="00725BF2" w:rsidRDefault="00725BF2" w:rsidP="002B1FDC">
      <w:pPr>
        <w:jc w:val="center"/>
        <w:rPr>
          <w:rFonts w:ascii="Calibri" w:hAnsi="Calibri" w:cs="Arial"/>
          <w:b/>
          <w:sz w:val="32"/>
          <w:szCs w:val="32"/>
        </w:rPr>
      </w:pPr>
    </w:p>
    <w:p w14:paraId="15229864" w14:textId="77777777" w:rsidR="002B1FDC" w:rsidRDefault="002B1FDC" w:rsidP="002B1FDC">
      <w:pPr>
        <w:jc w:val="center"/>
        <w:rPr>
          <w:rFonts w:ascii="Calibri" w:hAnsi="Calibri" w:cs="Arial"/>
          <w:b/>
          <w:sz w:val="32"/>
          <w:szCs w:val="32"/>
        </w:rPr>
      </w:pPr>
      <w:r>
        <w:rPr>
          <w:noProof/>
        </w:rPr>
        <mc:AlternateContent>
          <mc:Choice Requires="wps">
            <w:drawing>
              <wp:anchor distT="0" distB="0" distL="114300" distR="114300" simplePos="0" relativeHeight="251659264" behindDoc="0" locked="0" layoutInCell="1" allowOverlap="1" wp14:anchorId="1000D7E6" wp14:editId="0B674F7A">
                <wp:simplePos x="0" y="0"/>
                <wp:positionH relativeFrom="column">
                  <wp:posOffset>1743075</wp:posOffset>
                </wp:positionH>
                <wp:positionV relativeFrom="paragraph">
                  <wp:posOffset>78105</wp:posOffset>
                </wp:positionV>
                <wp:extent cx="2571750" cy="46767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4676775"/>
                        </a:xfrm>
                        <a:prstGeom prst="rect">
                          <a:avLst/>
                        </a:prstGeom>
                        <a:solidFill>
                          <a:schemeClr val="lt1"/>
                        </a:solidFill>
                        <a:ln w="6350">
                          <a:solidFill>
                            <a:prstClr val="black"/>
                          </a:solidFill>
                        </a:ln>
                      </wps:spPr>
                      <wps:txbx>
                        <w:txbxContent>
                          <w:p w14:paraId="03D38E2C" w14:textId="77777777" w:rsidR="002B1FDC" w:rsidRDefault="002B1FDC" w:rsidP="002B1FDC">
                            <w:r>
                              <w:rPr>
                                <w:noProof/>
                              </w:rPr>
                              <w:drawing>
                                <wp:inline distT="0" distB="0" distL="0" distR="0" wp14:anchorId="706A0697" wp14:editId="2E8BBC2D">
                                  <wp:extent cx="3052445" cy="4578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2445" cy="4578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000D7E6" id="_x0000_t202" coordsize="21600,21600" o:spt="202" path="m,l,21600r21600,l21600,xe">
                <v:stroke joinstyle="miter"/>
                <v:path gradientshapeok="t" o:connecttype="rect"/>
              </v:shapetype>
              <v:shape id="Text Box 9" o:spid="_x0000_s1026" type="#_x0000_t202" style="position:absolute;left:0;text-align:left;margin-left:137.25pt;margin-top:6.15pt;width:202.5pt;height:3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" fillcolor="white [3201]" strokeweight=".5pt">
                <v:path arrowok="t"/>
                <v:textbox>
                  <w:txbxContent>
                    <w:p w14:paraId="03D38E2C" w14:textId="77777777" w:rsidR="002B1FDC" w:rsidRDefault="002B1FDC" w:rsidP="002B1FDC">
                      <w:r>
                        <w:rPr>
                          <w:noProof/>
                        </w:rPr>
                        <w:drawing>
                          <wp:inline distT="0" distB="0" distL="0" distR="0" wp14:anchorId="706A0697" wp14:editId="2E8BBC2D">
                            <wp:extent cx="3052445" cy="4578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2445" cy="4578985"/>
                                    </a:xfrm>
                                    <a:prstGeom prst="rect">
                                      <a:avLst/>
                                    </a:prstGeom>
                                    <a:noFill/>
                                    <a:ln>
                                      <a:noFill/>
                                    </a:ln>
                                  </pic:spPr>
                                </pic:pic>
                              </a:graphicData>
                            </a:graphic>
                          </wp:inline>
                        </w:drawing>
                      </w:r>
                    </w:p>
                  </w:txbxContent>
                </v:textbox>
              </v:shape>
            </w:pict>
          </mc:Fallback>
        </mc:AlternateContent>
      </w:r>
    </w:p>
    <w:p w14:paraId="6B3CE9C0" w14:textId="77777777" w:rsidR="002B1FDC" w:rsidRDefault="002B1FDC" w:rsidP="002B1FDC">
      <w:pPr>
        <w:jc w:val="center"/>
        <w:rPr>
          <w:rFonts w:ascii="Calibri" w:hAnsi="Calibri" w:cs="Arial"/>
          <w:b/>
          <w:sz w:val="32"/>
          <w:szCs w:val="32"/>
        </w:rPr>
      </w:pPr>
    </w:p>
    <w:p w14:paraId="7302D604" w14:textId="77777777" w:rsidR="002B1FDC" w:rsidRDefault="002B1FDC">
      <w:pPr>
        <w:rPr>
          <w:rFonts w:ascii="Calibri" w:hAnsi="Calibri" w:cs="Arial"/>
          <w:b/>
          <w:sz w:val="32"/>
          <w:szCs w:val="32"/>
        </w:rPr>
      </w:pPr>
    </w:p>
    <w:p w14:paraId="2D10BDCC" w14:textId="77777777" w:rsidR="0050015B" w:rsidRDefault="0050015B">
      <w:pPr>
        <w:rPr>
          <w:rFonts w:ascii="Calibri" w:hAnsi="Calibri" w:cs="Arial"/>
          <w:b/>
          <w:sz w:val="32"/>
          <w:szCs w:val="32"/>
        </w:rPr>
      </w:pPr>
    </w:p>
    <w:p w14:paraId="2861CFAC" w14:textId="77777777" w:rsidR="0050015B" w:rsidRDefault="0050015B">
      <w:pPr>
        <w:rPr>
          <w:rFonts w:ascii="Calibri" w:hAnsi="Calibri" w:cs="Arial"/>
          <w:b/>
          <w:sz w:val="32"/>
          <w:szCs w:val="32"/>
        </w:rPr>
      </w:pPr>
    </w:p>
    <w:p w14:paraId="0D5DC166" w14:textId="77777777" w:rsidR="0050015B" w:rsidRDefault="0050015B">
      <w:pPr>
        <w:rPr>
          <w:rFonts w:ascii="Calibri" w:hAnsi="Calibri" w:cs="Arial"/>
          <w:b/>
          <w:sz w:val="32"/>
          <w:szCs w:val="32"/>
        </w:rPr>
      </w:pPr>
    </w:p>
    <w:p w14:paraId="5317ADB2" w14:textId="77777777" w:rsidR="0050015B" w:rsidRDefault="0050015B">
      <w:pPr>
        <w:rPr>
          <w:rFonts w:ascii="Calibri" w:hAnsi="Calibri" w:cs="Arial"/>
          <w:b/>
          <w:sz w:val="32"/>
          <w:szCs w:val="32"/>
        </w:rPr>
      </w:pPr>
    </w:p>
    <w:p w14:paraId="221CE49F" w14:textId="77777777" w:rsidR="0050015B" w:rsidRDefault="0050015B">
      <w:pPr>
        <w:rPr>
          <w:rFonts w:ascii="Calibri" w:hAnsi="Calibri" w:cs="Arial"/>
          <w:b/>
          <w:sz w:val="32"/>
          <w:szCs w:val="32"/>
        </w:rPr>
      </w:pPr>
    </w:p>
    <w:p w14:paraId="219DC8D4" w14:textId="77777777" w:rsidR="0050015B" w:rsidRDefault="0050015B">
      <w:pPr>
        <w:rPr>
          <w:rFonts w:ascii="Calibri" w:hAnsi="Calibri" w:cs="Arial"/>
          <w:b/>
          <w:sz w:val="32"/>
          <w:szCs w:val="32"/>
        </w:rPr>
      </w:pPr>
    </w:p>
    <w:p w14:paraId="2E7609E0" w14:textId="77777777" w:rsidR="0050015B" w:rsidRDefault="0050015B">
      <w:pPr>
        <w:rPr>
          <w:rFonts w:ascii="Calibri" w:hAnsi="Calibri" w:cs="Arial"/>
          <w:b/>
          <w:sz w:val="32"/>
          <w:szCs w:val="32"/>
        </w:rPr>
      </w:pPr>
    </w:p>
    <w:p w14:paraId="355F7D11" w14:textId="77777777" w:rsidR="0050015B" w:rsidRDefault="0050015B">
      <w:pPr>
        <w:rPr>
          <w:rFonts w:ascii="Calibri" w:hAnsi="Calibri" w:cs="Arial"/>
          <w:b/>
          <w:sz w:val="32"/>
          <w:szCs w:val="32"/>
        </w:rPr>
      </w:pPr>
    </w:p>
    <w:p w14:paraId="621FF43B" w14:textId="77777777" w:rsidR="0050015B" w:rsidRDefault="0050015B">
      <w:pPr>
        <w:rPr>
          <w:rFonts w:ascii="Calibri" w:hAnsi="Calibri" w:cs="Arial"/>
          <w:b/>
          <w:sz w:val="32"/>
          <w:szCs w:val="32"/>
        </w:rPr>
      </w:pPr>
    </w:p>
    <w:p w14:paraId="5980344E" w14:textId="77777777" w:rsidR="0050015B" w:rsidRDefault="0050015B">
      <w:pPr>
        <w:rPr>
          <w:rFonts w:ascii="Calibri" w:hAnsi="Calibri" w:cs="Arial"/>
          <w:b/>
          <w:sz w:val="32"/>
          <w:szCs w:val="32"/>
        </w:rPr>
      </w:pPr>
    </w:p>
    <w:p w14:paraId="50F67577" w14:textId="77777777" w:rsidR="0050015B" w:rsidRDefault="0050015B">
      <w:pPr>
        <w:rPr>
          <w:rFonts w:ascii="Calibri" w:hAnsi="Calibri" w:cs="Arial"/>
          <w:b/>
          <w:sz w:val="32"/>
          <w:szCs w:val="32"/>
        </w:rPr>
      </w:pPr>
    </w:p>
    <w:p w14:paraId="5570A46F" w14:textId="77777777" w:rsidR="0050015B" w:rsidRDefault="0050015B">
      <w:pPr>
        <w:rPr>
          <w:rFonts w:ascii="Calibri" w:hAnsi="Calibri" w:cs="Arial"/>
          <w:b/>
          <w:sz w:val="32"/>
          <w:szCs w:val="32"/>
        </w:rPr>
      </w:pPr>
    </w:p>
    <w:p w14:paraId="6F0974B0" w14:textId="77777777" w:rsidR="0050015B" w:rsidRDefault="0050015B">
      <w:pPr>
        <w:rPr>
          <w:rFonts w:ascii="Calibri" w:hAnsi="Calibri" w:cs="Arial"/>
          <w:b/>
          <w:sz w:val="32"/>
          <w:szCs w:val="32"/>
        </w:rPr>
      </w:pPr>
    </w:p>
    <w:p w14:paraId="026E9055" w14:textId="77777777" w:rsidR="0050015B" w:rsidRDefault="0050015B">
      <w:pPr>
        <w:rPr>
          <w:rFonts w:ascii="Calibri" w:hAnsi="Calibri" w:cs="Arial"/>
          <w:b/>
          <w:sz w:val="32"/>
          <w:szCs w:val="32"/>
        </w:rPr>
      </w:pPr>
    </w:p>
    <w:p w14:paraId="34F17F65" w14:textId="77777777" w:rsidR="0050015B" w:rsidRDefault="0050015B">
      <w:pPr>
        <w:rPr>
          <w:rFonts w:ascii="Calibri" w:hAnsi="Calibri" w:cs="Arial"/>
          <w:b/>
          <w:sz w:val="32"/>
          <w:szCs w:val="32"/>
        </w:rPr>
      </w:pPr>
    </w:p>
    <w:p w14:paraId="41F7BA76" w14:textId="603A067D" w:rsidR="0050015B" w:rsidRPr="00B70F39" w:rsidRDefault="0050015B">
      <w:pPr>
        <w:rPr>
          <w:rFonts w:ascii="Calibri" w:hAnsi="Calibri" w:cs="Arial"/>
          <w:b/>
        </w:rPr>
      </w:pP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r w:rsidR="00A03579">
        <w:rPr>
          <w:rFonts w:ascii="Calibri" w:hAnsi="Calibri" w:cs="Arial"/>
          <w:b/>
        </w:rPr>
        <w:t>11-11</w:t>
      </w:r>
      <w:r w:rsidR="00865C0E">
        <w:rPr>
          <w:rFonts w:ascii="Calibri" w:hAnsi="Calibri" w:cs="Arial"/>
          <w:b/>
        </w:rPr>
        <w:t>-</w:t>
      </w:r>
      <w:r>
        <w:rPr>
          <w:rFonts w:ascii="Calibri" w:hAnsi="Calibri" w:cs="Arial"/>
          <w:b/>
        </w:rPr>
        <w:t>2023</w:t>
      </w:r>
      <w:r w:rsidR="00865C0E">
        <w:rPr>
          <w:rFonts w:ascii="Calibri" w:hAnsi="Calibri" w:cs="Arial"/>
          <w:b/>
        </w:rPr>
        <w:t xml:space="preserve">             </w:t>
      </w:r>
      <w:r w:rsidR="00B70F39">
        <w:rPr>
          <w:rFonts w:ascii="Calibri" w:hAnsi="Calibri" w:cs="Arial"/>
          <w:b/>
        </w:rPr>
        <w:t xml:space="preserve">        6</w:t>
      </w:r>
      <w:r>
        <w:rPr>
          <w:rFonts w:ascii="Calibri" w:hAnsi="Calibri" w:cs="Arial"/>
          <w:b/>
          <w:sz w:val="32"/>
          <w:szCs w:val="32"/>
        </w:rPr>
        <w:tab/>
      </w:r>
      <w:r>
        <w:rPr>
          <w:rFonts w:ascii="Calibri" w:hAnsi="Calibri" w:cs="Arial"/>
          <w:b/>
          <w:sz w:val="32"/>
          <w:szCs w:val="32"/>
        </w:rPr>
        <w:tab/>
      </w:r>
      <w:r>
        <w:rPr>
          <w:rFonts w:ascii="Calibri" w:hAnsi="Calibri" w:cs="Arial"/>
          <w:b/>
          <w:sz w:val="32"/>
          <w:szCs w:val="32"/>
        </w:rPr>
        <w:tab/>
      </w:r>
    </w:p>
    <w:sectPr w:rsidR="0050015B" w:rsidRPr="00B70F39" w:rsidSect="00106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90F7A"/>
    <w:multiLevelType w:val="hybridMultilevel"/>
    <w:tmpl w:val="429A8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D20DCA"/>
    <w:multiLevelType w:val="hybridMultilevel"/>
    <w:tmpl w:val="85A8236A"/>
    <w:lvl w:ilvl="0" w:tplc="F85EBA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DC"/>
    <w:rsid w:val="00106277"/>
    <w:rsid w:val="0025646D"/>
    <w:rsid w:val="002B1FDC"/>
    <w:rsid w:val="002C683F"/>
    <w:rsid w:val="0050015B"/>
    <w:rsid w:val="00525C3A"/>
    <w:rsid w:val="00725BF2"/>
    <w:rsid w:val="00865C0E"/>
    <w:rsid w:val="009D12AF"/>
    <w:rsid w:val="00A03579"/>
    <w:rsid w:val="00B323AE"/>
    <w:rsid w:val="00B7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B7EB"/>
  <w15:chartTrackingRefBased/>
  <w15:docId w15:val="{4F9DCDD9-28B1-A84E-8849-409B740F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2023-04-10T21:16:00Z</cp:lastPrinted>
  <dcterms:created xsi:type="dcterms:W3CDTF">2023-11-13T21:18:00Z</dcterms:created>
  <dcterms:modified xsi:type="dcterms:W3CDTF">2023-12-06T14:39:00Z</dcterms:modified>
</cp:coreProperties>
</file>